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Default="007804E3" w:rsidP="007804E3">
      <w:pPr>
        <w:pStyle w:val="resetparagraphcss"/>
        <w:jc w:val="center"/>
        <w:rPr>
          <w:rFonts w:ascii="Arial" w:hAnsi="Arial" w:cs="Arial"/>
          <w:color w:val="000000"/>
          <w:sz w:val="18"/>
          <w:szCs w:val="18"/>
        </w:rPr>
      </w:pPr>
      <w:bookmarkStart w:id="0" w:name="_GoBack"/>
      <w:bookmarkEnd w:id="0"/>
      <w:r>
        <w:rPr>
          <w:rFonts w:ascii="Arial" w:hAnsi="Arial" w:cs="Arial"/>
          <w:color w:val="000000"/>
          <w:sz w:val="18"/>
          <w:szCs w:val="18"/>
        </w:rPr>
        <w:t xml:space="preserve">Oki Golf Job Description – </w:t>
      </w:r>
      <w:r w:rsidR="008865D1">
        <w:rPr>
          <w:rFonts w:ascii="Arial" w:hAnsi="Arial" w:cs="Arial"/>
          <w:color w:val="000000"/>
          <w:sz w:val="18"/>
          <w:szCs w:val="18"/>
        </w:rPr>
        <w:t>Outlets Refreshment Stand Server</w:t>
      </w:r>
    </w:p>
    <w:p w:rsidR="007804E3" w:rsidRDefault="007804E3" w:rsidP="007804E3">
      <w:pPr>
        <w:pStyle w:val="resetparagraphcss"/>
        <w:rPr>
          <w:rFonts w:ascii="Arial" w:hAnsi="Arial" w:cs="Arial"/>
          <w:color w:val="000000"/>
          <w:sz w:val="18"/>
          <w:szCs w:val="18"/>
        </w:rPr>
      </w:pPr>
    </w:p>
    <w:p w:rsidR="001B74C9" w:rsidRPr="00C3519E" w:rsidRDefault="001B74C9" w:rsidP="001B74C9">
      <w:pPr>
        <w:pStyle w:val="resetparagraphcss"/>
        <w:rPr>
          <w:rFonts w:ascii="Arial" w:hAnsi="Arial" w:cs="Arial"/>
          <w:sz w:val="20"/>
          <w:szCs w:val="20"/>
        </w:rPr>
      </w:pPr>
      <w:r>
        <w:rPr>
          <w:rFonts w:ascii="Arial" w:hAnsi="Arial" w:cs="Arial"/>
          <w:sz w:val="20"/>
          <w:szCs w:val="20"/>
        </w:rPr>
        <w:t>ABOUT OKI GOLF</w:t>
      </w:r>
      <w:r w:rsidRPr="00C3519E">
        <w:rPr>
          <w:rFonts w:ascii="Arial" w:hAnsi="Arial" w:cs="Arial"/>
          <w:sz w:val="20"/>
          <w:szCs w:val="20"/>
        </w:rPr>
        <w:t xml:space="preserve">:  </w:t>
      </w:r>
    </w:p>
    <w:p w:rsidR="001B74C9" w:rsidRPr="00C3519E" w:rsidRDefault="001B74C9" w:rsidP="001B74C9">
      <w:pPr>
        <w:pStyle w:val="resetparagraphcss"/>
        <w:rPr>
          <w:rFonts w:ascii="Arial" w:hAnsi="Arial" w:cs="Arial"/>
          <w:sz w:val="20"/>
          <w:szCs w:val="20"/>
        </w:rPr>
      </w:pPr>
    </w:p>
    <w:p w:rsidR="001B74C9" w:rsidRPr="00C3519E" w:rsidRDefault="001B74C9" w:rsidP="001B74C9">
      <w:pPr>
        <w:pStyle w:val="NormalWeb"/>
        <w:rPr>
          <w:rFonts w:ascii="Arial" w:hAnsi="Arial" w:cs="Arial"/>
          <w:sz w:val="20"/>
          <w:szCs w:val="20"/>
        </w:rPr>
      </w:pPr>
      <w:r w:rsidRPr="00C3519E">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C3519E" w:rsidRDefault="001B74C9" w:rsidP="001B74C9">
      <w:pPr>
        <w:pStyle w:val="resetparagraphcss"/>
        <w:rPr>
          <w:rFonts w:ascii="Arial" w:hAnsi="Arial" w:cs="Arial"/>
          <w:sz w:val="20"/>
          <w:szCs w:val="20"/>
        </w:rPr>
      </w:pPr>
    </w:p>
    <w:p w:rsidR="001B74C9" w:rsidRPr="00C3519E" w:rsidRDefault="001B74C9" w:rsidP="001B74C9">
      <w:pPr>
        <w:pStyle w:val="resetparagraphcss"/>
        <w:rPr>
          <w:rFonts w:ascii="Arial" w:hAnsi="Arial" w:cs="Arial"/>
          <w:sz w:val="20"/>
          <w:szCs w:val="20"/>
        </w:rPr>
      </w:pPr>
    </w:p>
    <w:p w:rsidR="008865D1" w:rsidRDefault="001B74C9" w:rsidP="007804E3">
      <w:pPr>
        <w:pStyle w:val="resetparagraphcss"/>
        <w:rPr>
          <w:rFonts w:ascii="Arial" w:hAnsi="Arial" w:cs="Arial"/>
          <w:sz w:val="20"/>
          <w:szCs w:val="20"/>
        </w:rPr>
      </w:pPr>
      <w:r>
        <w:rPr>
          <w:rFonts w:ascii="Arial" w:hAnsi="Arial" w:cs="Arial"/>
          <w:sz w:val="20"/>
          <w:szCs w:val="20"/>
        </w:rPr>
        <w:t>POSITION SUMMARY</w:t>
      </w:r>
      <w:r w:rsidRPr="00C3519E">
        <w:rPr>
          <w:rFonts w:ascii="Arial" w:hAnsi="Arial" w:cs="Arial"/>
          <w:sz w:val="20"/>
          <w:szCs w:val="20"/>
        </w:rPr>
        <w:t xml:space="preserve">:  </w:t>
      </w:r>
    </w:p>
    <w:p w:rsidR="008865D1" w:rsidRDefault="008865D1" w:rsidP="007804E3">
      <w:pPr>
        <w:pStyle w:val="resetparagraphcss"/>
        <w:rPr>
          <w:rFonts w:ascii="Arial" w:hAnsi="Arial" w:cs="Arial"/>
          <w:sz w:val="20"/>
          <w:szCs w:val="20"/>
        </w:rPr>
      </w:pPr>
    </w:p>
    <w:p w:rsidR="008865D1" w:rsidRPr="008865D1" w:rsidRDefault="008865D1" w:rsidP="008865D1">
      <w:pPr>
        <w:pStyle w:val="resetparagraphcss"/>
        <w:rPr>
          <w:rFonts w:ascii="Arial" w:hAnsi="Arial" w:cs="Arial"/>
          <w:color w:val="000000"/>
          <w:sz w:val="18"/>
          <w:szCs w:val="18"/>
        </w:rPr>
      </w:pPr>
      <w:r w:rsidRPr="008865D1">
        <w:rPr>
          <w:rFonts w:ascii="Arial" w:hAnsi="Arial" w:cs="Arial"/>
          <w:color w:val="000000"/>
          <w:sz w:val="18"/>
          <w:szCs w:val="18"/>
        </w:rPr>
        <w:t xml:space="preserve">The Refreshment Stand Server is responsible and accountable for the daily operations of the Refreshment Stand and coordinates with the Food &amp; Beverage Managers to provide exceptional service to our guests. This includes meeting or exceeding our established standards for guest satisfaction, sales and financial performance. </w:t>
      </w:r>
    </w:p>
    <w:p w:rsidR="008865D1" w:rsidRPr="008865D1" w:rsidRDefault="008865D1" w:rsidP="008865D1">
      <w:pPr>
        <w:pStyle w:val="resetparagraphcss"/>
        <w:rPr>
          <w:rFonts w:ascii="Arial" w:hAnsi="Arial" w:cs="Arial"/>
          <w:color w:val="000000"/>
          <w:sz w:val="18"/>
          <w:szCs w:val="18"/>
        </w:rPr>
      </w:pPr>
    </w:p>
    <w:p w:rsidR="008865D1" w:rsidRDefault="008865D1" w:rsidP="008865D1">
      <w:pPr>
        <w:pStyle w:val="resetparagraphcss"/>
        <w:rPr>
          <w:rFonts w:ascii="Arial" w:hAnsi="Arial" w:cs="Arial"/>
          <w:color w:val="000000"/>
          <w:sz w:val="18"/>
          <w:szCs w:val="18"/>
        </w:rPr>
      </w:pPr>
      <w:r w:rsidRPr="008865D1">
        <w:rPr>
          <w:rFonts w:ascii="Arial" w:hAnsi="Arial" w:cs="Arial"/>
          <w:color w:val="000000"/>
          <w:sz w:val="18"/>
          <w:szCs w:val="18"/>
        </w:rPr>
        <w:t xml:space="preserve">ESSENTIAL DUTIES AND RESPONSIBILITIES: </w:t>
      </w:r>
    </w:p>
    <w:p w:rsidR="008865D1" w:rsidRPr="008865D1" w:rsidRDefault="008865D1" w:rsidP="008865D1">
      <w:pPr>
        <w:pStyle w:val="resetparagraphcss"/>
        <w:rPr>
          <w:rFonts w:ascii="Arial" w:hAnsi="Arial" w:cs="Arial"/>
          <w:color w:val="000000"/>
          <w:sz w:val="18"/>
          <w:szCs w:val="18"/>
        </w:rPr>
      </w:pP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Use all point of sale related systems efficiently</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Initiate contact with guests within 15 feet, with a warm welcome. At the conclusion of the guest’s visit, offer a sincere thank you and invitation to return. </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Greet guests and assist them throughout the interaction in a friendly, and courteous manner. </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Always yield to the guest. </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Maintain effective communication between all staff members</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Lead by example, setting a benchmark of performance in the areas of innovation, motivation, and engagement. </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Use suggestive selling techniques to upsell to the guests</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Must uphold a clean and orderly appearance and be dressed in uniform at the start of each shift. </w:t>
      </w:r>
    </w:p>
    <w:p w:rsidR="008865D1" w:rsidRPr="008865D1" w:rsidRDefault="008865D1" w:rsidP="008865D1">
      <w:pPr>
        <w:pStyle w:val="resetparagraphcss"/>
        <w:rPr>
          <w:rFonts w:ascii="Arial" w:hAnsi="Arial" w:cs="Arial"/>
          <w:color w:val="000000"/>
          <w:sz w:val="18"/>
          <w:szCs w:val="18"/>
        </w:rPr>
      </w:pPr>
    </w:p>
    <w:p w:rsidR="008865D1" w:rsidRDefault="008865D1" w:rsidP="008865D1">
      <w:pPr>
        <w:pStyle w:val="resetparagraphcss"/>
        <w:rPr>
          <w:rFonts w:ascii="Arial" w:hAnsi="Arial" w:cs="Arial"/>
          <w:color w:val="000000"/>
          <w:sz w:val="18"/>
          <w:szCs w:val="18"/>
        </w:rPr>
      </w:pPr>
      <w:r w:rsidRPr="008865D1">
        <w:rPr>
          <w:rFonts w:ascii="Arial" w:hAnsi="Arial" w:cs="Arial"/>
          <w:color w:val="000000"/>
          <w:sz w:val="18"/>
          <w:szCs w:val="18"/>
        </w:rPr>
        <w:t xml:space="preserve">QUALIFICATIONS, EDUCATION AND/OR EXPERIENCE: </w:t>
      </w:r>
    </w:p>
    <w:p w:rsidR="008865D1" w:rsidRPr="008865D1" w:rsidRDefault="008865D1" w:rsidP="008865D1">
      <w:pPr>
        <w:pStyle w:val="resetparagraphcss"/>
        <w:rPr>
          <w:rFonts w:ascii="Arial" w:hAnsi="Arial" w:cs="Arial"/>
          <w:color w:val="000000"/>
          <w:sz w:val="18"/>
          <w:szCs w:val="18"/>
        </w:rPr>
      </w:pP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Able to work well under pressure and balance multiple priorities and assignments while being in the public eye. </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Must have a passion for serving guests and their satisfaction is your satisfaction in a job well done. </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Must be comfortable working in a fast paced environment where continuous improvement is expected. </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Must be able to consistently achieve high work standards; attention to detail, accuracy and timeliness a must. </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Understanding of golf etiquette</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Must obtain a Food Handlers Permit &amp; MAST Liquor Server Permit</w:t>
      </w:r>
    </w:p>
    <w:p w:rsidR="008865D1" w:rsidRPr="008865D1" w:rsidRDefault="008865D1" w:rsidP="008865D1">
      <w:pPr>
        <w:pStyle w:val="resetparagraphcss"/>
        <w:rPr>
          <w:rFonts w:ascii="Arial" w:hAnsi="Arial" w:cs="Arial"/>
          <w:color w:val="000000"/>
          <w:sz w:val="18"/>
          <w:szCs w:val="18"/>
        </w:rPr>
      </w:pPr>
    </w:p>
    <w:p w:rsidR="008865D1" w:rsidRPr="008865D1" w:rsidRDefault="008865D1" w:rsidP="008865D1">
      <w:pPr>
        <w:pStyle w:val="resetparagraphcss"/>
        <w:rPr>
          <w:rFonts w:ascii="Arial" w:hAnsi="Arial" w:cs="Arial"/>
          <w:color w:val="000000"/>
          <w:sz w:val="18"/>
          <w:szCs w:val="18"/>
        </w:rPr>
      </w:pPr>
    </w:p>
    <w:p w:rsidR="008865D1" w:rsidRDefault="008865D1" w:rsidP="008865D1">
      <w:pPr>
        <w:pStyle w:val="resetparagraphcss"/>
        <w:rPr>
          <w:rFonts w:ascii="Arial" w:hAnsi="Arial" w:cs="Arial"/>
          <w:color w:val="000000" w:themeColor="text1"/>
          <w:sz w:val="20"/>
          <w:szCs w:val="20"/>
        </w:rPr>
      </w:pPr>
      <w:r w:rsidRPr="00070287">
        <w:rPr>
          <w:rFonts w:ascii="Arial" w:hAnsi="Arial" w:cs="Arial"/>
          <w:color w:val="000000" w:themeColor="text1"/>
          <w:sz w:val="20"/>
          <w:szCs w:val="20"/>
        </w:rPr>
        <w:t xml:space="preserve">WORK ENVIRONMENT: </w:t>
      </w:r>
    </w:p>
    <w:p w:rsidR="008865D1" w:rsidRDefault="008865D1" w:rsidP="008865D1">
      <w:pPr>
        <w:pStyle w:val="resetparagraphcss"/>
        <w:rPr>
          <w:rFonts w:ascii="Arial" w:hAnsi="Arial" w:cs="Arial"/>
          <w:color w:val="000000" w:themeColor="text1"/>
          <w:sz w:val="20"/>
          <w:szCs w:val="20"/>
        </w:rPr>
      </w:pPr>
    </w:p>
    <w:p w:rsidR="008865D1" w:rsidRPr="00070287" w:rsidRDefault="008865D1" w:rsidP="008865D1">
      <w:pPr>
        <w:pStyle w:val="resetparagraphcss"/>
        <w:rPr>
          <w:rFonts w:ascii="Arial" w:hAnsi="Arial" w:cs="Arial"/>
          <w:color w:val="000000" w:themeColor="text1"/>
          <w:sz w:val="20"/>
          <w:szCs w:val="20"/>
        </w:rPr>
      </w:pPr>
      <w:r w:rsidRPr="00070287">
        <w:rPr>
          <w:rFonts w:ascii="Arial" w:hAnsi="Arial" w:cs="Arial"/>
          <w:color w:val="000000" w:themeColor="text1"/>
          <w:sz w:val="20"/>
          <w:szCs w:val="20"/>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8865D1" w:rsidRPr="00070287" w:rsidRDefault="008865D1" w:rsidP="008865D1">
      <w:pPr>
        <w:pStyle w:val="resetparagraphcss"/>
        <w:rPr>
          <w:rFonts w:ascii="Arial" w:hAnsi="Arial" w:cs="Arial"/>
          <w:color w:val="000000" w:themeColor="text1"/>
          <w:sz w:val="20"/>
          <w:szCs w:val="20"/>
        </w:rPr>
      </w:pP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Lift, reach, bend, twist, push, pull, squat, grasp and use arm-hand coordination on a consistent basis</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Have the ability to lift 50 pounds occasionally.</w:t>
      </w:r>
    </w:p>
    <w:p w:rsidR="008865D1" w:rsidRPr="008865D1" w:rsidRDefault="008865D1"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May include outdoor work and exposure to related weather conditions to include but not limited to: sunshine, wind, rain, warm &amp; cool temperatures.</w:t>
      </w:r>
    </w:p>
    <w:p w:rsidR="008865D1" w:rsidRPr="008865D1" w:rsidRDefault="008865D1" w:rsidP="008865D1">
      <w:pPr>
        <w:pStyle w:val="resetparagraphcss"/>
        <w:rPr>
          <w:rFonts w:ascii="Arial" w:hAnsi="Arial" w:cs="Arial"/>
          <w:color w:val="000000"/>
          <w:sz w:val="18"/>
          <w:szCs w:val="18"/>
        </w:rPr>
      </w:pPr>
    </w:p>
    <w:p w:rsidR="00A0195B" w:rsidRPr="00DF13F5" w:rsidRDefault="007804E3" w:rsidP="008865D1">
      <w:pPr>
        <w:pStyle w:val="resetparagraphcss"/>
        <w:rPr>
          <w:rFonts w:ascii="Arial" w:hAnsi="Arial" w:cs="Arial"/>
          <w:sz w:val="20"/>
          <w:szCs w:val="20"/>
        </w:rPr>
      </w:pPr>
      <w:r>
        <w:rPr>
          <w:rFonts w:ascii="Arial" w:hAnsi="Arial" w:cs="Arial"/>
          <w:color w:val="000000"/>
          <w:sz w:val="18"/>
          <w:szCs w:val="18"/>
        </w:rPr>
        <w:br/>
      </w:r>
      <w:r w:rsidR="00A0195B" w:rsidRPr="00DF13F5">
        <w:rPr>
          <w:rFonts w:ascii="Arial" w:hAnsi="Arial" w:cs="Arial"/>
          <w:sz w:val="20"/>
          <w:szCs w:val="20"/>
        </w:rPr>
        <w:t xml:space="preserve">BENEFITS AND PERKS: </w:t>
      </w:r>
    </w:p>
    <w:p w:rsidR="00A0195B" w:rsidRPr="00DF13F5" w:rsidRDefault="00A0195B" w:rsidP="00A0195B">
      <w:pPr>
        <w:pStyle w:val="resetparagraphcss"/>
        <w:rPr>
          <w:rFonts w:ascii="Arial" w:hAnsi="Arial" w:cs="Arial"/>
          <w:sz w:val="20"/>
          <w:szCs w:val="20"/>
        </w:rPr>
      </w:pPr>
    </w:p>
    <w:p w:rsidR="00A0195B" w:rsidRDefault="00A0195B" w:rsidP="00A0195B">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w:t>
      </w:r>
      <w:r w:rsidR="00A72AD3">
        <w:rPr>
          <w:rFonts w:ascii="Arial" w:hAnsi="Arial" w:cs="Arial"/>
          <w:sz w:val="20"/>
          <w:szCs w:val="20"/>
        </w:rPr>
        <w:t xml:space="preserve"> </w:t>
      </w:r>
      <w:r w:rsidRPr="00DF13F5">
        <w:rPr>
          <w:rFonts w:ascii="Arial" w:hAnsi="Arial" w:cs="Arial"/>
          <w:sz w:val="20"/>
          <w:szCs w:val="20"/>
        </w:rPr>
        <w:t>hrs + per week) may be eligible for:</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Medical/Dental/Vision/Telehealth Coverage </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FSA options </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Company paid Life Insurance and Long Term Disability </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401(k) with company match </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Paid Vacation </w:t>
      </w:r>
    </w:p>
    <w:p w:rsidR="00A0195B" w:rsidRDefault="00A0195B" w:rsidP="008865D1">
      <w:pPr>
        <w:pStyle w:val="resetparagraphcss"/>
        <w:ind w:left="720"/>
        <w:rPr>
          <w:rFonts w:ascii="Arial" w:hAnsi="Arial" w:cs="Arial"/>
          <w:sz w:val="20"/>
          <w:szCs w:val="20"/>
        </w:rPr>
      </w:pPr>
    </w:p>
    <w:p w:rsidR="00A0195B" w:rsidRPr="00DF13F5" w:rsidRDefault="00A0195B" w:rsidP="00A0195B">
      <w:pPr>
        <w:pStyle w:val="resetparagraphcss"/>
        <w:rPr>
          <w:rFonts w:ascii="Arial" w:hAnsi="Arial" w:cs="Arial"/>
          <w:sz w:val="20"/>
          <w:szCs w:val="20"/>
        </w:rPr>
      </w:pPr>
      <w:r w:rsidRPr="00DF13F5">
        <w:rPr>
          <w:rFonts w:ascii="Arial" w:hAnsi="Arial" w:cs="Arial"/>
          <w:sz w:val="20"/>
          <w:szCs w:val="20"/>
        </w:rPr>
        <w:t>(30</w:t>
      </w:r>
      <w:r w:rsidR="00A72AD3">
        <w:rPr>
          <w:rFonts w:ascii="Arial" w:hAnsi="Arial" w:cs="Arial"/>
          <w:sz w:val="20"/>
          <w:szCs w:val="20"/>
        </w:rPr>
        <w:t xml:space="preserve"> </w:t>
      </w:r>
      <w:r w:rsidRPr="00DF13F5">
        <w:rPr>
          <w:rFonts w:ascii="Arial" w:hAnsi="Arial" w:cs="Arial"/>
          <w:sz w:val="20"/>
          <w:szCs w:val="20"/>
        </w:rPr>
        <w:t xml:space="preserve">hrs + per week) may be eligible for: </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Medical/Telehealth Coverage </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FSA options </w:t>
      </w:r>
    </w:p>
    <w:p w:rsidR="00A0195B" w:rsidRPr="00DF13F5" w:rsidRDefault="00A0195B" w:rsidP="00A0195B">
      <w:pPr>
        <w:pStyle w:val="resetparagraphcss"/>
        <w:rPr>
          <w:rFonts w:ascii="Arial" w:hAnsi="Arial" w:cs="Arial"/>
          <w:sz w:val="20"/>
          <w:szCs w:val="20"/>
        </w:rPr>
      </w:pPr>
    </w:p>
    <w:p w:rsidR="00A0195B" w:rsidRPr="00DF13F5" w:rsidRDefault="00A0195B" w:rsidP="00A0195B">
      <w:pPr>
        <w:pStyle w:val="resetparagraphcss"/>
        <w:rPr>
          <w:rFonts w:ascii="Arial" w:hAnsi="Arial" w:cs="Arial"/>
          <w:sz w:val="20"/>
          <w:szCs w:val="20"/>
        </w:rPr>
      </w:pPr>
      <w:r w:rsidRPr="00DF13F5">
        <w:rPr>
          <w:rFonts w:ascii="Arial" w:hAnsi="Arial" w:cs="Arial"/>
          <w:sz w:val="20"/>
          <w:szCs w:val="20"/>
        </w:rPr>
        <w:lastRenderedPageBreak/>
        <w:t xml:space="preserve">All Team Members: </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401K with company match</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Golf Benefits, Meal and Merchandise discount </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Paid Sick Time </w:t>
      </w:r>
    </w:p>
    <w:p w:rsidR="00A0195B" w:rsidRPr="008865D1" w:rsidRDefault="00A0195B" w:rsidP="008865D1">
      <w:pPr>
        <w:pStyle w:val="resetparagraphcss"/>
        <w:numPr>
          <w:ilvl w:val="0"/>
          <w:numId w:val="5"/>
        </w:numPr>
        <w:rPr>
          <w:rFonts w:ascii="Arial" w:hAnsi="Arial" w:cs="Arial"/>
          <w:color w:val="000000"/>
          <w:sz w:val="18"/>
          <w:szCs w:val="18"/>
        </w:rPr>
      </w:pPr>
      <w:r w:rsidRPr="008865D1">
        <w:rPr>
          <w:rFonts w:ascii="Arial" w:hAnsi="Arial" w:cs="Arial"/>
          <w:color w:val="000000"/>
          <w:sz w:val="18"/>
          <w:szCs w:val="18"/>
        </w:rPr>
        <w:t xml:space="preserve">Team Member Referral Program and more! </w:t>
      </w:r>
    </w:p>
    <w:p w:rsidR="00062853" w:rsidRPr="00C3519E" w:rsidRDefault="00062853" w:rsidP="00A0195B">
      <w:pPr>
        <w:pStyle w:val="resetparagraphcss"/>
        <w:rPr>
          <w:rFonts w:ascii="Arial" w:hAnsi="Arial" w:cs="Arial"/>
          <w:sz w:val="20"/>
          <w:szCs w:val="20"/>
        </w:rPr>
      </w:pPr>
    </w:p>
    <w:p w:rsidR="00062853" w:rsidRPr="00C3519E" w:rsidRDefault="00062853" w:rsidP="00062853">
      <w:pPr>
        <w:pStyle w:val="resetparagraphcss"/>
        <w:ind w:left="360"/>
        <w:rPr>
          <w:rFonts w:ascii="Arial" w:hAnsi="Arial" w:cs="Arial"/>
          <w:sz w:val="20"/>
          <w:szCs w:val="20"/>
        </w:rPr>
      </w:pPr>
      <w:r w:rsidRPr="00C3519E">
        <w:rPr>
          <w:rFonts w:ascii="Arial" w:hAnsi="Arial" w:cs="Arial"/>
          <w:sz w:val="20"/>
          <w:szCs w:val="20"/>
        </w:rPr>
        <w:t> </w:t>
      </w:r>
    </w:p>
    <w:p w:rsidR="00062853" w:rsidRPr="00C3519E" w:rsidRDefault="00062853" w:rsidP="00062853">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955299" w:rsidRDefault="00062853" w:rsidP="00062853">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sectPr w:rsidR="00955299"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7ED8"/>
    <w:multiLevelType w:val="hybridMultilevel"/>
    <w:tmpl w:val="F93C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231AB"/>
    <w:multiLevelType w:val="hybridMultilevel"/>
    <w:tmpl w:val="2FE26CBA"/>
    <w:lvl w:ilvl="0" w:tplc="AC28E69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422923"/>
    <w:multiLevelType w:val="hybridMultilevel"/>
    <w:tmpl w:val="A11A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434BA"/>
    <w:multiLevelType w:val="hybridMultilevel"/>
    <w:tmpl w:val="360E35DE"/>
    <w:lvl w:ilvl="0" w:tplc="AC28E6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934512"/>
    <w:multiLevelType w:val="hybridMultilevel"/>
    <w:tmpl w:val="2BEC67D8"/>
    <w:lvl w:ilvl="0" w:tplc="AC28E6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7804E3"/>
    <w:rsid w:val="007F5B47"/>
    <w:rsid w:val="008865D1"/>
    <w:rsid w:val="00986D48"/>
    <w:rsid w:val="009C15CC"/>
    <w:rsid w:val="00A0195B"/>
    <w:rsid w:val="00A72AD3"/>
    <w:rsid w:val="00D7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3</cp:revision>
  <dcterms:created xsi:type="dcterms:W3CDTF">2021-02-23T13:34:00Z</dcterms:created>
  <dcterms:modified xsi:type="dcterms:W3CDTF">2021-02-23T13:38:00Z</dcterms:modified>
</cp:coreProperties>
</file>